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D8C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047C0">
        <w:rPr>
          <w:rFonts w:ascii="Times New Roman" w:hAnsi="Times New Roman" w:cs="Times New Roman"/>
          <w:noProof/>
          <w:sz w:val="18"/>
          <w:szCs w:val="18"/>
          <w:lang w:eastAsia="ru-RU"/>
        </w:rPr>
        <w:drawing>
          <wp:anchor distT="0" distB="0" distL="63500" distR="63500" simplePos="0" relativeHeight="251659264" behindDoc="1" locked="0" layoutInCell="1" allowOverlap="1" wp14:anchorId="2221803D" wp14:editId="7A417288">
            <wp:simplePos x="0" y="0"/>
            <wp:positionH relativeFrom="margin">
              <wp:posOffset>1918970</wp:posOffset>
            </wp:positionH>
            <wp:positionV relativeFrom="paragraph">
              <wp:posOffset>0</wp:posOffset>
            </wp:positionV>
            <wp:extent cx="2566670" cy="704850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67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www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3E6898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B047C0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:rsidR="00A50D8C" w:rsidRPr="00B15429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sz w:val="18"/>
          <w:szCs w:val="18"/>
        </w:rPr>
        <w:t>Головной офис ООО «Завод Теплосила»: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РБ, г. Минск, Логойский тракт, 22а, корпус 2, офис 702.</w:t>
      </w:r>
    </w:p>
    <w:p w:rsidR="00A50D8C" w:rsidRPr="00B15429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sz w:val="18"/>
          <w:szCs w:val="18"/>
        </w:rPr>
        <w:t>Структурное подразделение ООО «ПК Теплосила»: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РФ, </w:t>
      </w:r>
      <w:r w:rsid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Московская обл., Красногорский р-</w:t>
      </w:r>
      <w:r w:rsidR="00B15429"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н, п/о П</w:t>
      </w:r>
      <w:r w:rsid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утилково, БЦ "Гринвуд", стр. 9, Литера Б, 2 эт., пом.</w:t>
      </w:r>
      <w:r w:rsidR="00B15429"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74</w:t>
      </w: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.</w:t>
      </w:r>
    </w:p>
    <w:p w:rsidR="00A50D8C" w:rsidRPr="008A7C1F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B15429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ТЕХНИЧЕСКИЙ</w:t>
      </w:r>
      <w:r w:rsidRPr="00B047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ОТДЕЛ: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</w:t>
      </w:r>
      <w:r w:rsidRPr="003E689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+375 (17) 396-89-16, 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>+375 (29) 395-72-82</w:t>
      </w:r>
      <w:r w:rsidRPr="00B047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 (РБ); +7 (903) 663-18-05 (РФ)</w:t>
      </w:r>
      <w: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</w:rPr>
        <w:t xml:space="preserve">; </w:t>
      </w:r>
      <w:hyperlink r:id="rId6" w:history="1"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techotdel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@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teplo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-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sila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</w:rPr>
          <w:t>.</w:t>
        </w:r>
        <w:r w:rsidRPr="005602A2">
          <w:rPr>
            <w:rStyle w:val="a3"/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>com</w:t>
        </w:r>
      </w:hyperlink>
    </w:p>
    <w:p w:rsidR="00A50D8C" w:rsidRDefault="00A50D8C" w:rsidP="00A50D8C">
      <w:pPr>
        <w:spacing w:after="0" w:line="240" w:lineRule="auto"/>
        <w:jc w:val="center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____________________________________________________________________________________</w:t>
      </w:r>
    </w:p>
    <w:p w:rsidR="000C0337" w:rsidRPr="00627250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B047C0" w:rsidRPr="00627250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ОПРОСНЫЙ ЛИСТ</w:t>
      </w:r>
    </w:p>
    <w:p w:rsidR="00B047C0" w:rsidRPr="00627250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для </w:t>
      </w:r>
      <w:r w:rsidR="00F9302E"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подбора </w:t>
      </w:r>
      <w:r w:rsidR="0072119B"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РЕГУЛЯТОРА ДАВЛЕНИЯ</w:t>
      </w:r>
      <w:r w:rsidR="00F9302E"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(на жидкость</w:t>
      </w:r>
      <w:r w:rsidR="001B751A" w:rsidRPr="0062725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)</w:t>
      </w:r>
    </w:p>
    <w:p w:rsidR="000C0337" w:rsidRPr="00627250" w:rsidRDefault="000C0337" w:rsidP="00FA24A7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:rsidR="006329B3" w:rsidRPr="002F2B64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hd w:val="clear" w:color="auto" w:fill="FFFFFF"/>
        </w:rPr>
        <w:t>Сведения о заказчике</w:t>
      </w: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1005"/>
        <w:gridCol w:w="1700"/>
        <w:gridCol w:w="1697"/>
        <w:gridCol w:w="649"/>
        <w:gridCol w:w="1615"/>
        <w:gridCol w:w="849"/>
        <w:gridCol w:w="2686"/>
      </w:tblGrid>
      <w:tr w:rsidR="006329B3" w:rsidRPr="006329B3" w:rsidTr="00FA24A7">
        <w:trPr>
          <w:trHeight w:val="284"/>
        </w:trPr>
        <w:tc>
          <w:tcPr>
            <w:tcW w:w="1005" w:type="dxa"/>
            <w:vMerge w:val="restart"/>
            <w:vAlign w:val="center"/>
          </w:tcPr>
          <w:p w:rsidR="006329B3" w:rsidRPr="00B719BD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B719B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Заказчик</w:t>
            </w:r>
          </w:p>
        </w:tc>
        <w:tc>
          <w:tcPr>
            <w:tcW w:w="1700" w:type="dxa"/>
            <w:vAlign w:val="center"/>
          </w:tcPr>
          <w:p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Адрес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6329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Контактное лицо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:rsidTr="00FA24A7">
        <w:trPr>
          <w:trHeight w:val="284"/>
        </w:trPr>
        <w:tc>
          <w:tcPr>
            <w:tcW w:w="1005" w:type="dxa"/>
            <w:vMerge/>
            <w:vAlign w:val="center"/>
          </w:tcPr>
          <w:p w:rsidR="006329B3" w:rsidRPr="006329B3" w:rsidRDefault="006329B3" w:rsidP="006C4F18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0" w:type="dxa"/>
            <w:vAlign w:val="center"/>
          </w:tcPr>
          <w:p w:rsidR="006329B3" w:rsidRPr="006329B3" w:rsidRDefault="006329B3" w:rsidP="006C4F18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Телефон</w:t>
            </w:r>
          </w:p>
        </w:tc>
        <w:tc>
          <w:tcPr>
            <w:tcW w:w="1697" w:type="dxa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49" w:type="dxa"/>
            <w:vAlign w:val="center"/>
          </w:tcPr>
          <w:p w:rsidR="006329B3" w:rsidRPr="006329B3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Факс</w:t>
            </w:r>
          </w:p>
        </w:tc>
        <w:tc>
          <w:tcPr>
            <w:tcW w:w="1615" w:type="dxa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49" w:type="dxa"/>
            <w:vAlign w:val="center"/>
          </w:tcPr>
          <w:p w:rsidR="006329B3" w:rsidRPr="006329B3" w:rsidRDefault="006329B3" w:rsidP="00B047C0">
            <w:pPr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  <w:lang w:val="en-US"/>
              </w:rPr>
              <w:t>E-mail</w:t>
            </w:r>
          </w:p>
        </w:tc>
        <w:tc>
          <w:tcPr>
            <w:tcW w:w="2686" w:type="dxa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6329B3" w:rsidRPr="006329B3" w:rsidTr="00FA24A7">
        <w:trPr>
          <w:trHeight w:val="284"/>
        </w:trPr>
        <w:tc>
          <w:tcPr>
            <w:tcW w:w="2705" w:type="dxa"/>
            <w:gridSpan w:val="2"/>
            <w:vAlign w:val="center"/>
          </w:tcPr>
          <w:p w:rsidR="006329B3" w:rsidRPr="00B719BD" w:rsidRDefault="006329B3" w:rsidP="006C4F18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B719BD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Наименование объекта</w:t>
            </w:r>
          </w:p>
        </w:tc>
        <w:tc>
          <w:tcPr>
            <w:tcW w:w="7496" w:type="dxa"/>
            <w:gridSpan w:val="5"/>
            <w:vAlign w:val="center"/>
          </w:tcPr>
          <w:p w:rsidR="006329B3" w:rsidRPr="006329B3" w:rsidRDefault="006329B3" w:rsidP="000D0787">
            <w:pPr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:rsidR="00B047C0" w:rsidRPr="002F2B64" w:rsidRDefault="00B047C0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</w:p>
    <w:p w:rsidR="006329B3" w:rsidRPr="002F2B64" w:rsidRDefault="006329B3" w:rsidP="00B047C0">
      <w:pPr>
        <w:spacing w:after="0" w:line="240" w:lineRule="auto"/>
        <w:jc w:val="center"/>
        <w:rPr>
          <w:rFonts w:ascii="Times New Roman" w:hAnsi="Times New Roman" w:cs="Times New Roman"/>
          <w:b/>
          <w:color w:val="212121"/>
          <w:shd w:val="clear" w:color="auto" w:fill="FFFFFF"/>
        </w:rPr>
      </w:pPr>
      <w:r w:rsidRPr="002F2B64">
        <w:rPr>
          <w:rFonts w:ascii="Times New Roman" w:hAnsi="Times New Roman" w:cs="Times New Roman"/>
          <w:b/>
          <w:color w:val="212121"/>
          <w:shd w:val="clear" w:color="auto" w:fill="FFFFFF"/>
        </w:rPr>
        <w:t>Исходные данные</w:t>
      </w:r>
    </w:p>
    <w:tbl>
      <w:tblPr>
        <w:tblStyle w:val="a4"/>
        <w:tblW w:w="10201" w:type="dxa"/>
        <w:tblLayout w:type="fixed"/>
        <w:tblLook w:val="04A0" w:firstRow="1" w:lastRow="0" w:firstColumn="1" w:lastColumn="0" w:noHBand="0" w:noVBand="1"/>
      </w:tblPr>
      <w:tblGrid>
        <w:gridCol w:w="845"/>
        <w:gridCol w:w="497"/>
        <w:gridCol w:w="212"/>
        <w:gridCol w:w="567"/>
        <w:gridCol w:w="564"/>
        <w:gridCol w:w="1420"/>
        <w:gridCol w:w="143"/>
        <w:gridCol w:w="425"/>
        <w:gridCol w:w="517"/>
        <w:gridCol w:w="333"/>
        <w:gridCol w:w="919"/>
        <w:gridCol w:w="73"/>
        <w:gridCol w:w="142"/>
        <w:gridCol w:w="284"/>
        <w:gridCol w:w="754"/>
        <w:gridCol w:w="664"/>
        <w:gridCol w:w="141"/>
        <w:gridCol w:w="1701"/>
      </w:tblGrid>
      <w:tr w:rsidR="00055AFF" w:rsidRPr="00D73C76" w:rsidTr="00D3626F">
        <w:trPr>
          <w:trHeight w:val="739"/>
        </w:trPr>
        <w:tc>
          <w:tcPr>
            <w:tcW w:w="2685" w:type="dxa"/>
            <w:gridSpan w:val="5"/>
            <w:vAlign w:val="center"/>
          </w:tcPr>
          <w:p w:rsidR="00055AFF" w:rsidRPr="00D73C76" w:rsidRDefault="00055AFF" w:rsidP="0072119B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Система, на которую устанавливается </w:t>
            </w:r>
            <w:r w:rsidR="0072119B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регулятор</w:t>
            </w:r>
          </w:p>
        </w:tc>
        <w:tc>
          <w:tcPr>
            <w:tcW w:w="1420" w:type="dxa"/>
            <w:vAlign w:val="center"/>
          </w:tcPr>
          <w:p w:rsidR="001A52E6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32127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F" w:rsidRPr="00D73C76">
                  <w:rPr>
                    <w:rFonts w:ascii="MS Gothic" w:eastAsia="MS Gothic" w:hAnsi="Times New Roman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1A52E6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общий на</w:t>
            </w:r>
          </w:p>
          <w:p w:rsidR="00055AFF" w:rsidRPr="00D73C76" w:rsidRDefault="001A52E6" w:rsidP="001A52E6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вводе</w:t>
            </w:r>
          </w:p>
        </w:tc>
        <w:tc>
          <w:tcPr>
            <w:tcW w:w="1418" w:type="dxa"/>
            <w:gridSpan w:val="4"/>
            <w:vAlign w:val="center"/>
          </w:tcPr>
          <w:p w:rsidR="00055AFF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33753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F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1A52E6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отопление</w:t>
            </w:r>
          </w:p>
        </w:tc>
        <w:tc>
          <w:tcPr>
            <w:tcW w:w="1418" w:type="dxa"/>
            <w:gridSpan w:val="4"/>
            <w:vAlign w:val="center"/>
          </w:tcPr>
          <w:p w:rsidR="00055AFF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66593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F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1A52E6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ГВС</w:t>
            </w:r>
          </w:p>
        </w:tc>
        <w:tc>
          <w:tcPr>
            <w:tcW w:w="1418" w:type="dxa"/>
            <w:gridSpan w:val="2"/>
            <w:vAlign w:val="center"/>
          </w:tcPr>
          <w:p w:rsidR="00055AFF" w:rsidRPr="00D73C76" w:rsidRDefault="00B06D68" w:rsidP="001A52E6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27909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F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</w:t>
            </w:r>
            <w:r w:rsidR="001A52E6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вентиляция</w:t>
            </w:r>
          </w:p>
        </w:tc>
        <w:tc>
          <w:tcPr>
            <w:tcW w:w="1842" w:type="dxa"/>
            <w:gridSpan w:val="2"/>
            <w:vAlign w:val="center"/>
          </w:tcPr>
          <w:p w:rsidR="00055AFF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9840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5AFF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55AFF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другое (указать) _________________</w:t>
            </w:r>
          </w:p>
        </w:tc>
      </w:tr>
      <w:tr w:rsidR="00CC5205" w:rsidRPr="00D73C76" w:rsidTr="00302641">
        <w:trPr>
          <w:trHeight w:val="284"/>
        </w:trPr>
        <w:tc>
          <w:tcPr>
            <w:tcW w:w="2685" w:type="dxa"/>
            <w:gridSpan w:val="5"/>
            <w:vAlign w:val="center"/>
          </w:tcPr>
          <w:p w:rsidR="00CC5205" w:rsidRPr="00D73C76" w:rsidRDefault="00CC5205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Тип регулятора</w:t>
            </w:r>
          </w:p>
        </w:tc>
        <w:tc>
          <w:tcPr>
            <w:tcW w:w="1988" w:type="dxa"/>
            <w:gridSpan w:val="3"/>
            <w:vAlign w:val="center"/>
          </w:tcPr>
          <w:p w:rsidR="00CC5205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86711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205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CC5205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перепада</w:t>
            </w:r>
          </w:p>
          <w:p w:rsidR="00CC5205" w:rsidRPr="00D73C76" w:rsidRDefault="00CC5205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давлений</w:t>
            </w:r>
          </w:p>
        </w:tc>
        <w:tc>
          <w:tcPr>
            <w:tcW w:w="1984" w:type="dxa"/>
            <w:gridSpan w:val="5"/>
            <w:vAlign w:val="center"/>
          </w:tcPr>
          <w:p w:rsidR="00CC5205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98943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205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CC5205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давления</w:t>
            </w:r>
          </w:p>
          <w:p w:rsidR="00CC5205" w:rsidRPr="00D73C76" w:rsidRDefault="00CC5205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«после себя»</w:t>
            </w:r>
          </w:p>
        </w:tc>
        <w:tc>
          <w:tcPr>
            <w:tcW w:w="1843" w:type="dxa"/>
            <w:gridSpan w:val="4"/>
            <w:vAlign w:val="center"/>
          </w:tcPr>
          <w:p w:rsidR="00CC5205" w:rsidRPr="00D73C76" w:rsidRDefault="00B06D68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845056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205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CC5205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давления</w:t>
            </w:r>
          </w:p>
          <w:p w:rsidR="00CC5205" w:rsidRPr="00D73C76" w:rsidRDefault="00CC5205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«до себя»</w:t>
            </w:r>
          </w:p>
        </w:tc>
        <w:tc>
          <w:tcPr>
            <w:tcW w:w="1701" w:type="dxa"/>
            <w:vAlign w:val="center"/>
          </w:tcPr>
          <w:p w:rsidR="00CC5205" w:rsidRPr="00D73C76" w:rsidRDefault="00B06D68" w:rsidP="00CC5205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4414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5205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CC5205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«перепуска»</w:t>
            </w:r>
          </w:p>
        </w:tc>
      </w:tr>
      <w:tr w:rsidR="00055AFF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055AFF" w:rsidRPr="00D73C76" w:rsidRDefault="00055AFF" w:rsidP="00055AFF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Количество, шт.</w:t>
            </w:r>
          </w:p>
        </w:tc>
        <w:tc>
          <w:tcPr>
            <w:tcW w:w="7516" w:type="dxa"/>
            <w:gridSpan w:val="13"/>
            <w:vAlign w:val="center"/>
          </w:tcPr>
          <w:p w:rsidR="00055AFF" w:rsidRPr="00D73C76" w:rsidRDefault="00055AFF" w:rsidP="00055AF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2D4DAC" w:rsidRPr="00D73C76" w:rsidTr="00F122C3">
        <w:trPr>
          <w:trHeight w:val="284"/>
        </w:trPr>
        <w:tc>
          <w:tcPr>
            <w:tcW w:w="10201" w:type="dxa"/>
            <w:gridSpan w:val="18"/>
            <w:vAlign w:val="center"/>
          </w:tcPr>
          <w:p w:rsidR="002D4DAC" w:rsidRPr="00D73C76" w:rsidRDefault="002D4DAC" w:rsidP="002D4DAC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ПАРАМЕТРЫ РЕГУЛИРУЕМОЙ СРЕДЫ</w:t>
            </w:r>
          </w:p>
        </w:tc>
      </w:tr>
      <w:tr w:rsidR="000D358B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0D358B" w:rsidRPr="00D73C76" w:rsidRDefault="000D358B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Тип </w:t>
            </w:r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среды</w:t>
            </w:r>
          </w:p>
        </w:tc>
        <w:tc>
          <w:tcPr>
            <w:tcW w:w="1420" w:type="dxa"/>
            <w:vAlign w:val="center"/>
          </w:tcPr>
          <w:p w:rsidR="000D358B" w:rsidRPr="00D73C76" w:rsidRDefault="00B06D68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41112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58B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вода</w:t>
            </w:r>
          </w:p>
        </w:tc>
        <w:tc>
          <w:tcPr>
            <w:tcW w:w="2836" w:type="dxa"/>
            <w:gridSpan w:val="8"/>
            <w:vAlign w:val="center"/>
          </w:tcPr>
          <w:p w:rsidR="000D358B" w:rsidRPr="00D73C76" w:rsidRDefault="00B06D68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190628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58B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этиленгликоль ____ %</w:t>
            </w:r>
          </w:p>
          <w:p w:rsidR="000D358B" w:rsidRPr="00D73C76" w:rsidRDefault="000D358B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(указать концентрацию</w:t>
            </w:r>
          </w:p>
          <w:p w:rsidR="000D358B" w:rsidRPr="00D73C76" w:rsidRDefault="007F5F60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от 1% до 65</w:t>
            </w:r>
            <w:r w:rsidR="000D358B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%)</w:t>
            </w:r>
          </w:p>
        </w:tc>
        <w:tc>
          <w:tcPr>
            <w:tcW w:w="3260" w:type="dxa"/>
            <w:gridSpan w:val="4"/>
            <w:vAlign w:val="center"/>
          </w:tcPr>
          <w:p w:rsidR="000D358B" w:rsidRPr="00D73C76" w:rsidRDefault="00B06D68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829475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58B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D358B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пропиленгликоль ____ %</w:t>
            </w:r>
          </w:p>
          <w:p w:rsidR="000D358B" w:rsidRPr="00D73C76" w:rsidRDefault="000D358B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(указать концентрацию</w:t>
            </w:r>
          </w:p>
          <w:p w:rsidR="000D358B" w:rsidRPr="00D73C76" w:rsidRDefault="007F5F60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от 1% до 65</w:t>
            </w:r>
            <w:r w:rsidR="000D358B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%)</w:t>
            </w:r>
          </w:p>
        </w:tc>
      </w:tr>
      <w:tr w:rsidR="00BA7D34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BA7D34" w:rsidRPr="00D73C76" w:rsidRDefault="00BA7D34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Расход среды</w:t>
            </w:r>
          </w:p>
        </w:tc>
        <w:tc>
          <w:tcPr>
            <w:tcW w:w="2505" w:type="dxa"/>
            <w:gridSpan w:val="4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максимальный</w:t>
            </w:r>
          </w:p>
        </w:tc>
        <w:tc>
          <w:tcPr>
            <w:tcW w:w="2505" w:type="dxa"/>
            <w:gridSpan w:val="6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нормальный</w:t>
            </w:r>
          </w:p>
        </w:tc>
        <w:tc>
          <w:tcPr>
            <w:tcW w:w="2506" w:type="dxa"/>
            <w:gridSpan w:val="3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минимальный</w:t>
            </w:r>
          </w:p>
        </w:tc>
      </w:tr>
      <w:tr w:rsidR="00BA7D34" w:rsidRPr="00D73C76" w:rsidTr="00D3626F">
        <w:trPr>
          <w:trHeight w:val="284"/>
        </w:trPr>
        <w:tc>
          <w:tcPr>
            <w:tcW w:w="1342" w:type="dxa"/>
            <w:gridSpan w:val="2"/>
            <w:vAlign w:val="center"/>
          </w:tcPr>
          <w:p w:rsidR="00BA7D34" w:rsidRPr="00D73C76" w:rsidRDefault="00B06D68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75933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D34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м3/ч</w:t>
            </w:r>
          </w:p>
        </w:tc>
        <w:tc>
          <w:tcPr>
            <w:tcW w:w="1343" w:type="dxa"/>
            <w:gridSpan w:val="3"/>
            <w:vAlign w:val="center"/>
          </w:tcPr>
          <w:p w:rsidR="00BA7D34" w:rsidRPr="00D73C76" w:rsidRDefault="00B06D68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2090813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D34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 т/ч</w:t>
            </w:r>
          </w:p>
        </w:tc>
        <w:tc>
          <w:tcPr>
            <w:tcW w:w="2505" w:type="dxa"/>
            <w:gridSpan w:val="4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6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6" w:type="dxa"/>
            <w:gridSpan w:val="3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BA7D34" w:rsidRPr="00D73C76" w:rsidTr="00D3626F">
        <w:trPr>
          <w:trHeight w:val="284"/>
        </w:trPr>
        <w:tc>
          <w:tcPr>
            <w:tcW w:w="2685" w:type="dxa"/>
            <w:gridSpan w:val="5"/>
            <w:vMerge w:val="restart"/>
            <w:vAlign w:val="center"/>
          </w:tcPr>
          <w:p w:rsidR="00BA7D34" w:rsidRPr="00D73C76" w:rsidRDefault="009D2FBF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Температура среды перед регулятором</w:t>
            </w:r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, </w:t>
            </w:r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="00BA7D34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2505" w:type="dxa"/>
            <w:gridSpan w:val="4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максимальная</w:t>
            </w:r>
          </w:p>
        </w:tc>
        <w:tc>
          <w:tcPr>
            <w:tcW w:w="2505" w:type="dxa"/>
            <w:gridSpan w:val="6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нормальная</w:t>
            </w:r>
          </w:p>
        </w:tc>
        <w:tc>
          <w:tcPr>
            <w:tcW w:w="2506" w:type="dxa"/>
            <w:gridSpan w:val="3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минимальная</w:t>
            </w:r>
          </w:p>
        </w:tc>
      </w:tr>
      <w:tr w:rsidR="00BA7D34" w:rsidRPr="00D73C76" w:rsidTr="00D3626F">
        <w:trPr>
          <w:trHeight w:val="284"/>
        </w:trPr>
        <w:tc>
          <w:tcPr>
            <w:tcW w:w="2685" w:type="dxa"/>
            <w:gridSpan w:val="5"/>
            <w:vMerge/>
            <w:vAlign w:val="center"/>
          </w:tcPr>
          <w:p w:rsidR="00BA7D34" w:rsidRPr="00D73C76" w:rsidRDefault="00BA7D34" w:rsidP="00BA7D34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4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6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6" w:type="dxa"/>
            <w:gridSpan w:val="3"/>
            <w:vAlign w:val="center"/>
          </w:tcPr>
          <w:p w:rsidR="00BA7D34" w:rsidRPr="00D73C76" w:rsidRDefault="00BA7D34" w:rsidP="000D358B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13167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013167" w:rsidRPr="00D73C76" w:rsidRDefault="00EE4817" w:rsidP="003A489B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Давление </w:t>
            </w:r>
            <w:r w:rsidR="003A489B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среды перед регулятором</w:t>
            </w:r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(изб.)</w:t>
            </w:r>
          </w:p>
        </w:tc>
        <w:tc>
          <w:tcPr>
            <w:tcW w:w="2505" w:type="dxa"/>
            <w:gridSpan w:val="4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макс. расходе</w:t>
            </w:r>
          </w:p>
        </w:tc>
        <w:tc>
          <w:tcPr>
            <w:tcW w:w="2505" w:type="dxa"/>
            <w:gridSpan w:val="6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норм. расходе</w:t>
            </w:r>
          </w:p>
        </w:tc>
        <w:tc>
          <w:tcPr>
            <w:tcW w:w="2506" w:type="dxa"/>
            <w:gridSpan w:val="3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мин. расходе</w:t>
            </w:r>
          </w:p>
        </w:tc>
      </w:tr>
      <w:tr w:rsidR="00013167" w:rsidRPr="00D73C76" w:rsidTr="00D3626F">
        <w:trPr>
          <w:trHeight w:val="284"/>
        </w:trPr>
        <w:tc>
          <w:tcPr>
            <w:tcW w:w="845" w:type="dxa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37940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709" w:type="dxa"/>
            <w:gridSpan w:val="2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80373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1131" w:type="dxa"/>
            <w:gridSpan w:val="2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89951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05" w:type="dxa"/>
            <w:gridSpan w:val="4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6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6" w:type="dxa"/>
            <w:gridSpan w:val="3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013167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013167" w:rsidRPr="00D73C76" w:rsidRDefault="00013167" w:rsidP="003A489B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Давление </w:t>
            </w:r>
            <w:r w:rsidR="003A489B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среды после регулятора</w:t>
            </w: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(изб.)</w:t>
            </w:r>
          </w:p>
        </w:tc>
        <w:tc>
          <w:tcPr>
            <w:tcW w:w="2505" w:type="dxa"/>
            <w:gridSpan w:val="4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макс. расходе</w:t>
            </w:r>
          </w:p>
        </w:tc>
        <w:tc>
          <w:tcPr>
            <w:tcW w:w="2505" w:type="dxa"/>
            <w:gridSpan w:val="6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норм. расходе</w:t>
            </w:r>
          </w:p>
        </w:tc>
        <w:tc>
          <w:tcPr>
            <w:tcW w:w="2506" w:type="dxa"/>
            <w:gridSpan w:val="3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 мин. расходе</w:t>
            </w:r>
          </w:p>
        </w:tc>
      </w:tr>
      <w:tr w:rsidR="00013167" w:rsidRPr="00D73C76" w:rsidTr="00D3626F">
        <w:trPr>
          <w:trHeight w:val="284"/>
        </w:trPr>
        <w:tc>
          <w:tcPr>
            <w:tcW w:w="845" w:type="dxa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8708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709" w:type="dxa"/>
            <w:gridSpan w:val="2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76952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1131" w:type="dxa"/>
            <w:gridSpan w:val="2"/>
            <w:vAlign w:val="center"/>
          </w:tcPr>
          <w:p w:rsidR="00013167" w:rsidRPr="00D73C76" w:rsidRDefault="00B06D68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9638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3167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013167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505" w:type="dxa"/>
            <w:gridSpan w:val="4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5" w:type="dxa"/>
            <w:gridSpan w:val="6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06" w:type="dxa"/>
            <w:gridSpan w:val="3"/>
            <w:vAlign w:val="center"/>
          </w:tcPr>
          <w:p w:rsidR="00013167" w:rsidRPr="00D73C76" w:rsidRDefault="00013167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8941A1" w:rsidRPr="00D73C76" w:rsidTr="00D3626F">
        <w:trPr>
          <w:trHeight w:val="284"/>
        </w:trPr>
        <w:tc>
          <w:tcPr>
            <w:tcW w:w="6515" w:type="dxa"/>
            <w:gridSpan w:val="12"/>
            <w:vAlign w:val="center"/>
          </w:tcPr>
          <w:p w:rsidR="00D3626F" w:rsidRPr="00D73C76" w:rsidRDefault="008941A1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Требуемый перепад давлений</w:t>
            </w:r>
            <w:r w:rsidR="00775E6B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на регулируемом участке</w:t>
            </w:r>
          </w:p>
          <w:p w:rsidR="008941A1" w:rsidRPr="00D73C76" w:rsidRDefault="008941A1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(</w:t>
            </w:r>
            <w:r w:rsidRPr="00D73C76">
              <w:rPr>
                <w:rFonts w:ascii="Times New Roman" w:hAnsi="Times New Roman" w:cs="Times New Roman"/>
                <w:b/>
                <w:i/>
                <w:color w:val="212121"/>
                <w:sz w:val="20"/>
                <w:szCs w:val="20"/>
                <w:shd w:val="clear" w:color="auto" w:fill="FFFFFF"/>
              </w:rPr>
              <w:t>для регулятора перепада давлений</w:t>
            </w: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3686" w:type="dxa"/>
            <w:gridSpan w:val="6"/>
            <w:vMerge w:val="restart"/>
            <w:vAlign w:val="center"/>
          </w:tcPr>
          <w:p w:rsidR="008941A1" w:rsidRPr="00D73C76" w:rsidRDefault="008941A1" w:rsidP="00013167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8941A1" w:rsidRPr="00D73C76" w:rsidTr="00D3626F">
        <w:trPr>
          <w:trHeight w:val="284"/>
        </w:trPr>
        <w:tc>
          <w:tcPr>
            <w:tcW w:w="2121" w:type="dxa"/>
            <w:gridSpan w:val="4"/>
            <w:vAlign w:val="center"/>
          </w:tcPr>
          <w:p w:rsidR="008941A1" w:rsidRPr="00D73C76" w:rsidRDefault="00B06D68" w:rsidP="008941A1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46555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1A1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41A1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127" w:type="dxa"/>
            <w:gridSpan w:val="3"/>
            <w:vAlign w:val="center"/>
          </w:tcPr>
          <w:p w:rsidR="008941A1" w:rsidRPr="00D73C76" w:rsidRDefault="00B06D68" w:rsidP="008941A1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93143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1A1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41A1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267" w:type="dxa"/>
            <w:gridSpan w:val="5"/>
            <w:vAlign w:val="center"/>
          </w:tcPr>
          <w:p w:rsidR="008941A1" w:rsidRPr="00D73C76" w:rsidRDefault="00B06D68" w:rsidP="008941A1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64827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1A1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41A1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8941A1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6" w:type="dxa"/>
            <w:gridSpan w:val="6"/>
            <w:vMerge/>
            <w:vAlign w:val="center"/>
          </w:tcPr>
          <w:p w:rsidR="008941A1" w:rsidRPr="00D73C76" w:rsidRDefault="008941A1" w:rsidP="008941A1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B37A90" w:rsidRPr="00D73C76" w:rsidTr="00D72107">
        <w:trPr>
          <w:trHeight w:val="284"/>
        </w:trPr>
        <w:tc>
          <w:tcPr>
            <w:tcW w:w="6515" w:type="dxa"/>
            <w:gridSpan w:val="12"/>
            <w:vAlign w:val="center"/>
          </w:tcPr>
          <w:p w:rsidR="00B37A90" w:rsidRPr="00D73C76" w:rsidRDefault="00B37A90" w:rsidP="00B37A90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Давление в подающем / обратном трубопроводе тепловой сети</w:t>
            </w:r>
          </w:p>
        </w:tc>
        <w:tc>
          <w:tcPr>
            <w:tcW w:w="3686" w:type="dxa"/>
            <w:gridSpan w:val="6"/>
            <w:vMerge w:val="restart"/>
            <w:vAlign w:val="center"/>
          </w:tcPr>
          <w:p w:rsidR="00B37A90" w:rsidRPr="00D73C76" w:rsidRDefault="00B37A90" w:rsidP="008941A1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/ </w:t>
            </w:r>
          </w:p>
        </w:tc>
      </w:tr>
      <w:tr w:rsidR="00B37A90" w:rsidRPr="00D73C76" w:rsidTr="00D3626F">
        <w:trPr>
          <w:trHeight w:val="284"/>
        </w:trPr>
        <w:tc>
          <w:tcPr>
            <w:tcW w:w="2121" w:type="dxa"/>
            <w:gridSpan w:val="4"/>
            <w:vAlign w:val="center"/>
          </w:tcPr>
          <w:p w:rsidR="00B37A90" w:rsidRPr="00D73C76" w:rsidRDefault="00B06D68" w:rsidP="00B37A90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74075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A90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37A90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МПа</w:t>
            </w:r>
          </w:p>
        </w:tc>
        <w:tc>
          <w:tcPr>
            <w:tcW w:w="2127" w:type="dxa"/>
            <w:gridSpan w:val="3"/>
            <w:vAlign w:val="center"/>
          </w:tcPr>
          <w:p w:rsidR="00B37A90" w:rsidRPr="00D73C76" w:rsidRDefault="00B06D68" w:rsidP="00B37A90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-100721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A90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37A90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атм</w:t>
            </w:r>
          </w:p>
        </w:tc>
        <w:tc>
          <w:tcPr>
            <w:tcW w:w="2267" w:type="dxa"/>
            <w:gridSpan w:val="5"/>
            <w:vAlign w:val="center"/>
          </w:tcPr>
          <w:p w:rsidR="00B37A90" w:rsidRPr="00D73C76" w:rsidRDefault="00B06D68" w:rsidP="00B37A90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b/>
                  <w:color w:val="212121"/>
                  <w:sz w:val="20"/>
                  <w:szCs w:val="20"/>
                  <w:shd w:val="clear" w:color="auto" w:fill="FFFFFF"/>
                </w:rPr>
                <w:id w:val="58196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A90" w:rsidRPr="00D73C76">
                  <w:rPr>
                    <w:rFonts w:ascii="MS Gothic" w:eastAsia="MS Gothic" w:hAnsi="MS Gothic" w:cs="Times New Roman" w:hint="eastAsia"/>
                    <w:b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B37A90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 кгс/см</w:t>
            </w:r>
            <w:r w:rsidR="00B37A90"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3686" w:type="dxa"/>
            <w:gridSpan w:val="6"/>
            <w:vMerge/>
            <w:vAlign w:val="center"/>
          </w:tcPr>
          <w:p w:rsidR="00B37A90" w:rsidRPr="00D73C76" w:rsidRDefault="00B37A90" w:rsidP="00B37A90">
            <w:pPr>
              <w:ind w:left="-57" w:right="-57"/>
              <w:jc w:val="center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570FAF" w:rsidRPr="00D73C76" w:rsidTr="00C5328F">
        <w:trPr>
          <w:trHeight w:val="284"/>
        </w:trPr>
        <w:tc>
          <w:tcPr>
            <w:tcW w:w="10201" w:type="dxa"/>
            <w:gridSpan w:val="18"/>
            <w:vAlign w:val="center"/>
          </w:tcPr>
          <w:p w:rsidR="00570FAF" w:rsidRPr="00D73C76" w:rsidRDefault="00570FAF" w:rsidP="0001316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УСТАНОВКА И ЭКСПЛУАТАЦИЯ</w:t>
            </w:r>
          </w:p>
        </w:tc>
      </w:tr>
      <w:tr w:rsidR="00570FAF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570FAF" w:rsidRPr="00D73C76" w:rsidRDefault="00570FAF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Диаметр трубопровода, мм</w:t>
            </w:r>
          </w:p>
        </w:tc>
        <w:tc>
          <w:tcPr>
            <w:tcW w:w="7516" w:type="dxa"/>
            <w:gridSpan w:val="13"/>
            <w:vAlign w:val="center"/>
          </w:tcPr>
          <w:p w:rsidR="00570FAF" w:rsidRPr="00D73C76" w:rsidRDefault="00570FAF" w:rsidP="00570FA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570FAF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570FAF" w:rsidRPr="00D73C76" w:rsidRDefault="00570FAF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 xml:space="preserve">Температура окружающей среды, </w:t>
            </w: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  <w:vertAlign w:val="superscript"/>
              </w:rPr>
              <w:t>о</w:t>
            </w: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7516" w:type="dxa"/>
            <w:gridSpan w:val="13"/>
            <w:vAlign w:val="center"/>
          </w:tcPr>
          <w:p w:rsidR="00570FAF" w:rsidRPr="00D73C76" w:rsidRDefault="00570FAF" w:rsidP="00570FAF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  <w:tr w:rsidR="008941A1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8941A1" w:rsidRPr="00D73C76" w:rsidRDefault="008941A1" w:rsidP="008941A1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Монтажный комплект (ответные фланцы, прокладки, болты, гайки)</w:t>
            </w:r>
          </w:p>
        </w:tc>
        <w:tc>
          <w:tcPr>
            <w:tcW w:w="3757" w:type="dxa"/>
            <w:gridSpan w:val="6"/>
            <w:vAlign w:val="center"/>
          </w:tcPr>
          <w:p w:rsidR="008941A1" w:rsidRPr="00D73C76" w:rsidRDefault="00B06D68" w:rsidP="008941A1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-54730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1A1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41A1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да</w:t>
            </w:r>
          </w:p>
        </w:tc>
        <w:tc>
          <w:tcPr>
            <w:tcW w:w="3759" w:type="dxa"/>
            <w:gridSpan w:val="7"/>
            <w:vAlign w:val="center"/>
          </w:tcPr>
          <w:p w:rsidR="008941A1" w:rsidRPr="00D73C76" w:rsidRDefault="00B06D68" w:rsidP="008941A1">
            <w:pPr>
              <w:ind w:left="-57"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Times New Roman" w:hAnsi="Times New Roman" w:cs="Times New Roman"/>
                  <w:color w:val="212121"/>
                  <w:sz w:val="20"/>
                  <w:szCs w:val="20"/>
                  <w:shd w:val="clear" w:color="auto" w:fill="FFFFFF"/>
                </w:rPr>
                <w:id w:val="1628812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1A1" w:rsidRPr="00D73C76">
                  <w:rPr>
                    <w:rFonts w:ascii="MS Gothic" w:eastAsia="MS Gothic" w:hAnsi="MS Gothic" w:cs="Times New Roman" w:hint="eastAsia"/>
                    <w:color w:val="212121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41A1" w:rsidRPr="00D73C7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  нет</w:t>
            </w:r>
          </w:p>
        </w:tc>
      </w:tr>
      <w:tr w:rsidR="00570FAF" w:rsidRPr="00D73C76" w:rsidTr="00D3626F">
        <w:trPr>
          <w:trHeight w:val="284"/>
        </w:trPr>
        <w:tc>
          <w:tcPr>
            <w:tcW w:w="2685" w:type="dxa"/>
            <w:gridSpan w:val="5"/>
            <w:vAlign w:val="center"/>
          </w:tcPr>
          <w:p w:rsidR="00570FAF" w:rsidRPr="00D73C76" w:rsidRDefault="0017037B" w:rsidP="00013167">
            <w:pPr>
              <w:ind w:left="-57" w:right="-57"/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</w:pPr>
            <w:r w:rsidRPr="00D73C76">
              <w:rPr>
                <w:rFonts w:ascii="Times New Roman" w:hAnsi="Times New Roman" w:cs="Times New Roman"/>
                <w:b/>
                <w:color w:val="212121"/>
                <w:sz w:val="20"/>
                <w:szCs w:val="20"/>
                <w:shd w:val="clear" w:color="auto" w:fill="FFFFFF"/>
              </w:rPr>
              <w:t>Примечание</w:t>
            </w:r>
          </w:p>
        </w:tc>
        <w:tc>
          <w:tcPr>
            <w:tcW w:w="7516" w:type="dxa"/>
            <w:gridSpan w:val="13"/>
            <w:vAlign w:val="center"/>
          </w:tcPr>
          <w:p w:rsidR="0017037B" w:rsidRPr="00D73C76" w:rsidRDefault="0017037B" w:rsidP="00B37A90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0F5B73" w:rsidRPr="00D73C76" w:rsidRDefault="000F5B73" w:rsidP="00B37A90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B37A90" w:rsidRPr="00D73C76" w:rsidRDefault="00B37A90" w:rsidP="00B37A90">
            <w:pPr>
              <w:ind w:right="-57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</w:tc>
      </w:tr>
    </w:tbl>
    <w:p w:rsidR="00441591" w:rsidRPr="00441591" w:rsidRDefault="005F54B1" w:rsidP="00441591">
      <w:pPr>
        <w:spacing w:after="0" w:line="240" w:lineRule="auto"/>
        <w:jc w:val="both"/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</w:pPr>
      <w:r w:rsidRPr="00D73C76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Примечан</w:t>
      </w:r>
      <w:r w:rsidR="00B06D68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>ие: регуляторы перепада давления</w:t>
      </w:r>
      <w:r w:rsidR="009C6E30" w:rsidRPr="00D73C76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и регуляторы «перепуска»</w:t>
      </w:r>
      <w:r w:rsidRPr="00D73C76"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</w:rPr>
        <w:t xml:space="preserve"> поставляются с 2 (двумя) импульсными трубками, регуляторы давления «после себя» и «до себя» - с 1 (одной) импульсной трубкой.</w:t>
      </w:r>
      <w:bookmarkStart w:id="0" w:name="_GoBack"/>
      <w:bookmarkEnd w:id="0"/>
    </w:p>
    <w:sectPr w:rsidR="00441591" w:rsidRPr="00441591" w:rsidSect="00C0354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40"/>
    <w:rsid w:val="00013167"/>
    <w:rsid w:val="00055AFF"/>
    <w:rsid w:val="000830AB"/>
    <w:rsid w:val="000C0337"/>
    <w:rsid w:val="000D0787"/>
    <w:rsid w:val="000D358B"/>
    <w:rsid w:val="000D38E5"/>
    <w:rsid w:val="000F5B73"/>
    <w:rsid w:val="00111499"/>
    <w:rsid w:val="0017037B"/>
    <w:rsid w:val="001A52E6"/>
    <w:rsid w:val="001B751A"/>
    <w:rsid w:val="001F0312"/>
    <w:rsid w:val="002033C7"/>
    <w:rsid w:val="002053F6"/>
    <w:rsid w:val="0026033E"/>
    <w:rsid w:val="002D4DAC"/>
    <w:rsid w:val="002D510F"/>
    <w:rsid w:val="002F2B64"/>
    <w:rsid w:val="00302641"/>
    <w:rsid w:val="003129E9"/>
    <w:rsid w:val="00363A79"/>
    <w:rsid w:val="00380AC8"/>
    <w:rsid w:val="003A489B"/>
    <w:rsid w:val="003B3C40"/>
    <w:rsid w:val="003E6898"/>
    <w:rsid w:val="00420901"/>
    <w:rsid w:val="00441591"/>
    <w:rsid w:val="00493293"/>
    <w:rsid w:val="004B53BD"/>
    <w:rsid w:val="00570FAF"/>
    <w:rsid w:val="005D7803"/>
    <w:rsid w:val="005F54B1"/>
    <w:rsid w:val="006065BE"/>
    <w:rsid w:val="00627250"/>
    <w:rsid w:val="006329B3"/>
    <w:rsid w:val="006549F9"/>
    <w:rsid w:val="006558F3"/>
    <w:rsid w:val="006C1FA7"/>
    <w:rsid w:val="006C4F18"/>
    <w:rsid w:val="0072119B"/>
    <w:rsid w:val="007578D3"/>
    <w:rsid w:val="00775E6B"/>
    <w:rsid w:val="007F5F60"/>
    <w:rsid w:val="00837C11"/>
    <w:rsid w:val="008643D4"/>
    <w:rsid w:val="00891A6D"/>
    <w:rsid w:val="008941A1"/>
    <w:rsid w:val="008B4A25"/>
    <w:rsid w:val="008E5C40"/>
    <w:rsid w:val="008F4140"/>
    <w:rsid w:val="008F4D40"/>
    <w:rsid w:val="00931787"/>
    <w:rsid w:val="009C6E30"/>
    <w:rsid w:val="009D2FBF"/>
    <w:rsid w:val="009F1FDC"/>
    <w:rsid w:val="00A1329F"/>
    <w:rsid w:val="00A2151B"/>
    <w:rsid w:val="00A25806"/>
    <w:rsid w:val="00A354FC"/>
    <w:rsid w:val="00A367C6"/>
    <w:rsid w:val="00A50D8C"/>
    <w:rsid w:val="00A65A72"/>
    <w:rsid w:val="00B047C0"/>
    <w:rsid w:val="00B06D68"/>
    <w:rsid w:val="00B15429"/>
    <w:rsid w:val="00B37A90"/>
    <w:rsid w:val="00B61B0C"/>
    <w:rsid w:val="00B719BD"/>
    <w:rsid w:val="00BA7D34"/>
    <w:rsid w:val="00BF6416"/>
    <w:rsid w:val="00C03547"/>
    <w:rsid w:val="00C62EB5"/>
    <w:rsid w:val="00CA7B45"/>
    <w:rsid w:val="00CC5205"/>
    <w:rsid w:val="00CE6A63"/>
    <w:rsid w:val="00D125E5"/>
    <w:rsid w:val="00D31788"/>
    <w:rsid w:val="00D3626F"/>
    <w:rsid w:val="00D672EF"/>
    <w:rsid w:val="00D73C76"/>
    <w:rsid w:val="00DB34FE"/>
    <w:rsid w:val="00E36448"/>
    <w:rsid w:val="00E37DE1"/>
    <w:rsid w:val="00E51134"/>
    <w:rsid w:val="00E56AF6"/>
    <w:rsid w:val="00E60840"/>
    <w:rsid w:val="00E65664"/>
    <w:rsid w:val="00E84251"/>
    <w:rsid w:val="00EE4817"/>
    <w:rsid w:val="00F9302E"/>
    <w:rsid w:val="00FA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D821"/>
  <w15:chartTrackingRefBased/>
  <w15:docId w15:val="{7BC6AD12-99D2-47F2-AED0-8543491D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4D4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2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chotdel@teplo-sila.com" TargetMode="External"/><Relationship Id="rId5" Type="http://schemas.openxmlformats.org/officeDocument/2006/relationships/hyperlink" Target="http://www.teplo-sil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RDT ТЕПЛОСИЛА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RDT ТЕПЛОСИЛА</dc:title>
  <dc:subject/>
  <dc:creator>e2-User</dc:creator>
  <cp:keywords/>
  <dc:description/>
  <cp:lastModifiedBy>Сыровинский Антон Антонович</cp:lastModifiedBy>
  <cp:revision>50</cp:revision>
  <cp:lastPrinted>2018-08-16T06:17:00Z</cp:lastPrinted>
  <dcterms:created xsi:type="dcterms:W3CDTF">2018-08-15T14:18:00Z</dcterms:created>
  <dcterms:modified xsi:type="dcterms:W3CDTF">2023-10-25T11:40:00Z</dcterms:modified>
</cp:coreProperties>
</file>